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БЕЛГОРОДСКАЯ ОБЛАСТЬ</w:t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МУНИЦИПАЛЬНЫЙ РАЙОН «РОВЕНЬСКИЙ РАЙОН»</w:t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3560" cy="784860"/>
            <wp:effectExtent l="19050" t="0" r="889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302C">
        <w:rPr>
          <w:rFonts w:ascii="Times New Roman" w:hAnsi="Times New Roman" w:cs="Times New Roman"/>
          <w:sz w:val="28"/>
          <w:szCs w:val="28"/>
        </w:rPr>
        <w:t xml:space="preserve">ГОРОДСКОГО ПОСЕЛЕНИЯ «ПОСЕЛОК РОВЕНЬКИ» </w:t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02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B49E3" w:rsidRPr="00EE302C" w:rsidRDefault="00DB49E3" w:rsidP="00DB4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9E3" w:rsidRPr="00EE302C" w:rsidRDefault="00191FB3" w:rsidP="00DB4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 января</w:t>
      </w:r>
      <w:r w:rsidR="00DB49E3" w:rsidRPr="002E02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DB49E3" w:rsidRPr="002E02D5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</w:t>
      </w:r>
      <w:r w:rsidR="00DB49E3" w:rsidRPr="002E02D5">
        <w:rPr>
          <w:rFonts w:ascii="Times New Roman" w:hAnsi="Times New Roman" w:cs="Times New Roman"/>
          <w:b/>
          <w:sz w:val="28"/>
          <w:szCs w:val="28"/>
        </w:rPr>
        <w:tab/>
      </w:r>
      <w:r w:rsidR="00DB49E3" w:rsidRPr="002E02D5">
        <w:rPr>
          <w:rFonts w:ascii="Times New Roman" w:hAnsi="Times New Roman" w:cs="Times New Roman"/>
          <w:b/>
          <w:sz w:val="28"/>
          <w:szCs w:val="28"/>
        </w:rPr>
        <w:tab/>
      </w:r>
      <w:r w:rsidR="00C121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9E3" w:rsidRPr="002E02D5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1217F">
        <w:rPr>
          <w:rFonts w:ascii="Times New Roman" w:hAnsi="Times New Roman" w:cs="Times New Roman"/>
          <w:b/>
          <w:sz w:val="28"/>
          <w:szCs w:val="28"/>
        </w:rPr>
        <w:t>1</w:t>
      </w:r>
    </w:p>
    <w:p w:rsidR="00A734A3" w:rsidRDefault="00A734A3" w:rsidP="00DB4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9E3" w:rsidRPr="00EE302C" w:rsidRDefault="00DD37DA" w:rsidP="00DB49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3.6pt;width:262.2pt;height:71.3pt;z-index:251658240;mso-wrap-distance-left:9.05pt;mso-wrap-distance-right:9.05pt" stroked="f">
            <v:fill color2="black"/>
            <v:textbox inset="7.35pt,3.75pt,7.35pt,3.75pt">
              <w:txbxContent>
                <w:p w:rsidR="00DD37DA" w:rsidRPr="00DD37DA" w:rsidRDefault="00DD37DA" w:rsidP="00DD37DA">
                  <w:pPr>
                    <w:pStyle w:val="a5"/>
                    <w:jc w:val="both"/>
                    <w:rPr>
                      <w:szCs w:val="28"/>
                    </w:rPr>
                  </w:pPr>
                  <w:r>
                    <w:rPr>
                      <w:b/>
                      <w:szCs w:val="28"/>
                    </w:rPr>
                    <w:t>О создании рабочей группы по актуализации схемы водоснабжения и водоотведения городского поселения «Поселок Ровеньки»</w:t>
                  </w:r>
                </w:p>
              </w:txbxContent>
            </v:textbox>
          </v:shape>
        </w:pict>
      </w:r>
    </w:p>
    <w:p w:rsidR="00DD37DA" w:rsidRDefault="005E125D" w:rsidP="00DB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D37DA" w:rsidRDefault="00DD37DA" w:rsidP="00DB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DA" w:rsidRDefault="00DD37DA" w:rsidP="00DB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7DA" w:rsidRDefault="00DD37DA" w:rsidP="00DB49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4A3" w:rsidRDefault="00A734A3" w:rsidP="00A734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49E3" w:rsidRPr="005E125D" w:rsidRDefault="005E125D" w:rsidP="00A734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sz w:val="28"/>
          <w:szCs w:val="28"/>
        </w:rPr>
        <w:t xml:space="preserve">В соответствии с  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 законом Российской Фе</w:t>
      </w:r>
      <w:r w:rsidR="00A734A3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дерации от 07.12.2011 №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416-ФЗ «О водоснабжении и водоотведении»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DD37DA"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Федеральным законом Российской Фе</w:t>
      </w:r>
      <w:r w:rsidR="00DD37DA">
        <w:rPr>
          <w:rFonts w:ascii="Times New Roman" w:hAnsi="Times New Roman" w:cs="Times New Roman"/>
          <w:color w:val="000000"/>
          <w:spacing w:val="1"/>
          <w:sz w:val="28"/>
          <w:szCs w:val="28"/>
        </w:rPr>
        <w:t>дерации</w:t>
      </w:r>
      <w:r w:rsidR="00DD37DA"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37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Постановлением Правит</w:t>
      </w:r>
      <w:r w:rsidR="00A734A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ельства РФ от 05.09.2013 №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782 «</w:t>
      </w:r>
      <w:r w:rsidRPr="005E125D">
        <w:rPr>
          <w:rFonts w:ascii="Times New Roman" w:hAnsi="Times New Roman" w:cs="Times New Roman"/>
          <w:color w:val="000000"/>
          <w:spacing w:val="1"/>
          <w:sz w:val="28"/>
          <w:szCs w:val="28"/>
        </w:rPr>
        <w:t>О схема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х водоснабжения и водоотведения»</w:t>
      </w:r>
      <w:r w:rsidR="00C1217F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D37D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целях осуществления мероприятий по актуализации схемы водоснабжения и водоотведения городского поселения «Поселок Ровеньки», </w:t>
      </w:r>
      <w:r w:rsidR="00DB49E3" w:rsidRPr="005E125D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«Поселок Ровеньки»  </w:t>
      </w:r>
      <w:r w:rsidR="00DB49E3" w:rsidRPr="005E125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93EFA" w:rsidRDefault="00DB49E3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25D">
        <w:rPr>
          <w:rFonts w:ascii="Times New Roman" w:hAnsi="Times New Roman" w:cs="Times New Roman"/>
          <w:sz w:val="28"/>
          <w:szCs w:val="28"/>
        </w:rPr>
        <w:tab/>
      </w:r>
      <w:r w:rsidR="005E125D" w:rsidRPr="005E125D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D37DA">
        <w:rPr>
          <w:rFonts w:ascii="Times New Roman" w:hAnsi="Times New Roman" w:cs="Times New Roman"/>
          <w:sz w:val="28"/>
          <w:szCs w:val="28"/>
        </w:rPr>
        <w:t xml:space="preserve">рабочую группу по </w:t>
      </w:r>
      <w:r w:rsidR="00C93EFA">
        <w:rPr>
          <w:rFonts w:ascii="Times New Roman" w:hAnsi="Times New Roman" w:cs="Times New Roman"/>
          <w:sz w:val="28"/>
          <w:szCs w:val="28"/>
        </w:rPr>
        <w:t>актуализации схемы водоснабжения и водоотведения в составе:</w:t>
      </w:r>
    </w:p>
    <w:p w:rsidR="00C93EFA" w:rsidRDefault="00C93EFA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 городского поселения «Поселок Ровеньки» Хлапонин В.А.;</w:t>
      </w:r>
    </w:p>
    <w:p w:rsidR="00C93EFA" w:rsidRDefault="00C93EFA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главный специалист отдела ЖКХ и ТЭК УКС администрации Ровеньского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Адиятуллин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Р.Р. (по согласованию);</w:t>
      </w:r>
    </w:p>
    <w:p w:rsidR="000E0483" w:rsidRDefault="00C93EFA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участка ВКХ в Ровеньском районе </w:t>
      </w:r>
      <w:r w:rsidR="000E0483">
        <w:rPr>
          <w:rFonts w:ascii="Times New Roman" w:hAnsi="Times New Roman" w:cs="Times New Roman"/>
          <w:sz w:val="28"/>
          <w:szCs w:val="28"/>
        </w:rPr>
        <w:t xml:space="preserve">филиала «Восточный» </w:t>
      </w:r>
      <w:r>
        <w:rPr>
          <w:rFonts w:ascii="Times New Roman" w:hAnsi="Times New Roman" w:cs="Times New Roman"/>
          <w:sz w:val="28"/>
          <w:szCs w:val="28"/>
        </w:rPr>
        <w:t>ГУП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</w:t>
      </w:r>
      <w:r w:rsidR="000E0483">
        <w:rPr>
          <w:rFonts w:ascii="Times New Roman" w:hAnsi="Times New Roman" w:cs="Times New Roman"/>
          <w:sz w:val="28"/>
          <w:szCs w:val="28"/>
        </w:rPr>
        <w:t>обл</w:t>
      </w:r>
      <w:r>
        <w:rPr>
          <w:rFonts w:ascii="Times New Roman" w:hAnsi="Times New Roman" w:cs="Times New Roman"/>
          <w:sz w:val="28"/>
          <w:szCs w:val="28"/>
        </w:rPr>
        <w:t>водоканал</w:t>
      </w:r>
      <w:proofErr w:type="spellEnd"/>
      <w:r>
        <w:rPr>
          <w:rFonts w:ascii="Times New Roman" w:hAnsi="Times New Roman" w:cs="Times New Roman"/>
          <w:sz w:val="28"/>
          <w:szCs w:val="28"/>
        </w:rPr>
        <w:t>» Злобин Г.И. (по согласованию);</w:t>
      </w:r>
    </w:p>
    <w:p w:rsidR="00C93EFA" w:rsidRDefault="000E0483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директор ООО «Экологические системы»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(по согласованию).</w:t>
      </w:r>
    </w:p>
    <w:p w:rsidR="000E0483" w:rsidRDefault="000E0483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Рабочей группе представить проект актуализированной схемы водоснабжения и водоотведения поселения.</w:t>
      </w:r>
    </w:p>
    <w:p w:rsidR="000E0483" w:rsidRPr="00A734A3" w:rsidRDefault="000E0483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</w:t>
      </w:r>
      <w:r w:rsidR="00A734A3">
        <w:rPr>
          <w:rFonts w:ascii="Times New Roman" w:hAnsi="Times New Roman" w:cs="Times New Roman"/>
          <w:sz w:val="28"/>
          <w:szCs w:val="28"/>
        </w:rPr>
        <w:t xml:space="preserve">на официальном сайте органов местного самоуправления городского поселения «Поселок Ровеньки» </w:t>
      </w:r>
      <w:r w:rsidR="00A734A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A734A3">
        <w:rPr>
          <w:rFonts w:ascii="Times New Roman" w:hAnsi="Times New Roman" w:cs="Times New Roman"/>
          <w:sz w:val="28"/>
          <w:szCs w:val="28"/>
        </w:rPr>
        <w:t>:</w:t>
      </w:r>
      <w:r w:rsidR="00A734A3" w:rsidRPr="00A734A3">
        <w:rPr>
          <w:rFonts w:ascii="Times New Roman" w:hAnsi="Times New Roman" w:cs="Times New Roman"/>
          <w:sz w:val="28"/>
          <w:szCs w:val="28"/>
        </w:rPr>
        <w:t>//</w:t>
      </w:r>
      <w:proofErr w:type="spellStart"/>
      <w:r w:rsidR="00A734A3">
        <w:rPr>
          <w:rFonts w:ascii="Times New Roman" w:hAnsi="Times New Roman" w:cs="Times New Roman"/>
          <w:sz w:val="28"/>
          <w:szCs w:val="28"/>
          <w:lang w:val="en-US"/>
        </w:rPr>
        <w:t>rovenki</w:t>
      </w:r>
      <w:proofErr w:type="spellEnd"/>
      <w:r w:rsidR="00A734A3" w:rsidRPr="00A734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34A3">
        <w:rPr>
          <w:rFonts w:ascii="Times New Roman" w:hAnsi="Times New Roman" w:cs="Times New Roman"/>
          <w:sz w:val="28"/>
          <w:szCs w:val="28"/>
          <w:lang w:val="en-US"/>
        </w:rPr>
        <w:t>rovenkiadm</w:t>
      </w:r>
      <w:proofErr w:type="spellEnd"/>
      <w:r w:rsidR="00A734A3" w:rsidRPr="00A734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734A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A734A3" w:rsidRPr="00A734A3">
        <w:rPr>
          <w:rFonts w:ascii="Times New Roman" w:hAnsi="Times New Roman" w:cs="Times New Roman"/>
          <w:sz w:val="28"/>
          <w:szCs w:val="28"/>
        </w:rPr>
        <w:t>/.</w:t>
      </w:r>
    </w:p>
    <w:p w:rsidR="00DB49E3" w:rsidRPr="00A734A3" w:rsidRDefault="00A734A3" w:rsidP="00A734A3">
      <w:pPr>
        <w:shd w:val="clear" w:color="auto" w:fill="FFFFFF"/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5E125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5E125D" w:rsidRPr="005E125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217F" w:rsidRPr="00B5792F" w:rsidRDefault="00C1217F" w:rsidP="00DB49E3">
      <w:pPr>
        <w:tabs>
          <w:tab w:val="left" w:pos="64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9E3" w:rsidRPr="005E125D" w:rsidRDefault="00DB49E3" w:rsidP="00DB49E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DB49E3" w:rsidRPr="005E125D" w:rsidRDefault="00DB49E3" w:rsidP="00DB49E3">
      <w:pPr>
        <w:rPr>
          <w:rFonts w:ascii="Times New Roman" w:hAnsi="Times New Roman" w:cs="Times New Roman"/>
          <w:b/>
          <w:sz w:val="28"/>
          <w:szCs w:val="28"/>
        </w:rPr>
      </w:pPr>
      <w:r w:rsidRPr="005E125D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Ровеньки»                                А. Хлапонин</w:t>
      </w:r>
    </w:p>
    <w:p w:rsidR="00B20E79" w:rsidRDefault="00B20E79"/>
    <w:sectPr w:rsidR="00B20E79" w:rsidSect="00C51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49E3"/>
    <w:rsid w:val="000E0483"/>
    <w:rsid w:val="00191FB3"/>
    <w:rsid w:val="001A33ED"/>
    <w:rsid w:val="0025028D"/>
    <w:rsid w:val="005E125D"/>
    <w:rsid w:val="00603C02"/>
    <w:rsid w:val="00954037"/>
    <w:rsid w:val="009F5B16"/>
    <w:rsid w:val="00A734A3"/>
    <w:rsid w:val="00B20E79"/>
    <w:rsid w:val="00B90955"/>
    <w:rsid w:val="00C1217F"/>
    <w:rsid w:val="00C510BB"/>
    <w:rsid w:val="00C93EFA"/>
    <w:rsid w:val="00DB49E3"/>
    <w:rsid w:val="00DD3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9E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DD37D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DD37D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DD37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C5750-92C8-411F-993A-C01C16ED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</dc:creator>
  <cp:keywords/>
  <dc:description/>
  <cp:lastModifiedBy>Vega</cp:lastModifiedBy>
  <cp:revision>2</cp:revision>
  <cp:lastPrinted>2020-01-13T11:38:00Z</cp:lastPrinted>
  <dcterms:created xsi:type="dcterms:W3CDTF">2020-01-13T11:41:00Z</dcterms:created>
  <dcterms:modified xsi:type="dcterms:W3CDTF">2020-01-13T11:41:00Z</dcterms:modified>
</cp:coreProperties>
</file>